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EC" w:rsidRDefault="00D44C8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B45FEC" w:rsidRDefault="00B45FEC">
      <w:pPr>
        <w:rPr>
          <w:rFonts w:ascii="黑体" w:eastAsia="黑体" w:hAnsi="黑体" w:cs="黑体"/>
          <w:sz w:val="32"/>
          <w:szCs w:val="32"/>
        </w:rPr>
      </w:pPr>
    </w:p>
    <w:p w:rsidR="00B45FEC" w:rsidRDefault="00D44C8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即将失效地理标志商标汇总表</w:t>
      </w:r>
    </w:p>
    <w:p w:rsidR="00B45FEC" w:rsidRDefault="00B45FEC">
      <w:pPr>
        <w:spacing w:line="2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B45FEC" w:rsidRDefault="00B45FEC">
      <w:pPr>
        <w:spacing w:line="2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134"/>
        <w:gridCol w:w="3119"/>
        <w:gridCol w:w="1984"/>
        <w:gridCol w:w="2126"/>
        <w:gridCol w:w="3119"/>
      </w:tblGrid>
      <w:tr w:rsidR="00B45FEC">
        <w:trPr>
          <w:trHeight w:val="493"/>
        </w:trPr>
        <w:tc>
          <w:tcPr>
            <w:tcW w:w="851" w:type="dxa"/>
            <w:vAlign w:val="center"/>
          </w:tcPr>
          <w:p w:rsidR="00B45FEC" w:rsidRDefault="00D44C86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FEC" w:rsidRDefault="00D44C86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8"/>
                <w:szCs w:val="28"/>
              </w:rPr>
              <w:t>注册号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5FEC" w:rsidRDefault="00D44C86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FEC" w:rsidRDefault="00D44C86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8"/>
                <w:szCs w:val="28"/>
              </w:rPr>
              <w:t>属地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45FEC" w:rsidRDefault="00D44C86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5FEC" w:rsidRDefault="00D44C86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8"/>
                <w:szCs w:val="28"/>
              </w:rPr>
              <w:t>注册公告时间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5FEC" w:rsidRDefault="00D44C86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8"/>
                <w:szCs w:val="28"/>
              </w:rPr>
              <w:t>到期时间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45FEC" w:rsidRDefault="00D44C86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8"/>
                <w:szCs w:val="28"/>
              </w:rPr>
              <w:t>续展期限</w:t>
            </w:r>
          </w:p>
        </w:tc>
      </w:tr>
      <w:tr w:rsidR="00B45FEC">
        <w:trPr>
          <w:trHeight w:val="540"/>
        </w:trPr>
        <w:tc>
          <w:tcPr>
            <w:tcW w:w="851" w:type="dxa"/>
            <w:vAlign w:val="center"/>
          </w:tcPr>
          <w:p w:rsidR="00B45FEC" w:rsidRPr="009959E3" w:rsidRDefault="009959E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FEC" w:rsidRPr="009959E3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959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11794609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5FEC" w:rsidRPr="009959E3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9959E3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贵定云雾贡茶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FEC" w:rsidRPr="009959E3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959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黔南州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45FEC" w:rsidRPr="009959E3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959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贵定县茶叶协会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5FEC" w:rsidRPr="009959E3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959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2013年7月28日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5FEC" w:rsidRPr="009959E3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959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2023年7月27日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45FEC" w:rsidRPr="009959E3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9959E3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应于2024年1月26日前续展</w:t>
            </w:r>
          </w:p>
        </w:tc>
      </w:tr>
      <w:tr w:rsidR="00B45FEC">
        <w:trPr>
          <w:trHeight w:val="499"/>
        </w:trPr>
        <w:tc>
          <w:tcPr>
            <w:tcW w:w="851" w:type="dxa"/>
            <w:vAlign w:val="center"/>
          </w:tcPr>
          <w:p w:rsidR="00B45FEC" w:rsidRPr="009959E3" w:rsidRDefault="009959E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FEC" w:rsidRPr="009959E3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959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11570194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5FEC" w:rsidRPr="009959E3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9959E3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牙舟陶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FEC" w:rsidRPr="009959E3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959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黔南州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45FEC" w:rsidRPr="009959E3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959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平塘县牙舟陶发展研究中心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5FEC" w:rsidRPr="009959E3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959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2013年8月28日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5FEC" w:rsidRPr="009959E3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959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2023年8月27日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45FEC" w:rsidRPr="009959E3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9959E3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应于2024年2月26日前续展</w:t>
            </w:r>
          </w:p>
        </w:tc>
      </w:tr>
      <w:tr w:rsidR="00E156A6">
        <w:trPr>
          <w:trHeight w:val="667"/>
        </w:trPr>
        <w:tc>
          <w:tcPr>
            <w:tcW w:w="851" w:type="dxa"/>
            <w:vAlign w:val="center"/>
          </w:tcPr>
          <w:p w:rsidR="00E156A6" w:rsidRPr="009959E3" w:rsidRDefault="009959E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6A6" w:rsidRPr="009959E3" w:rsidRDefault="00E156A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959E3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7827971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56A6" w:rsidRPr="009959E3" w:rsidRDefault="00E156A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9959E3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品甸生姜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6A6" w:rsidRPr="009959E3" w:rsidRDefault="00E156A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959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黔西南州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156A6" w:rsidRPr="009959E3" w:rsidRDefault="00E156A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959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兴义市清水河镇生姜专业合作经济协会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56A6" w:rsidRPr="009959E3" w:rsidRDefault="00E156A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959E3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2014</w:t>
            </w:r>
            <w:r w:rsidRPr="009959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 w:rsidRPr="009959E3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3</w:t>
            </w:r>
            <w:r w:rsidRPr="009959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Pr="009959E3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7</w:t>
            </w:r>
            <w:r w:rsidRPr="009959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156A6" w:rsidRPr="009959E3" w:rsidRDefault="00E156A6" w:rsidP="004636E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959E3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20</w:t>
            </w:r>
            <w:r w:rsidR="004636E4" w:rsidRPr="009959E3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2</w:t>
            </w:r>
            <w:r w:rsidRPr="009959E3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4</w:t>
            </w:r>
            <w:r w:rsidRPr="009959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 w:rsidRPr="009959E3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3</w:t>
            </w:r>
            <w:r w:rsidRPr="009959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Pr="009959E3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6</w:t>
            </w:r>
            <w:r w:rsidRPr="009959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156A6" w:rsidRPr="009959E3" w:rsidRDefault="00E156A6" w:rsidP="00E156A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9959E3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应于2024年</w:t>
            </w:r>
            <w:r w:rsidRPr="009959E3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9</w:t>
            </w:r>
            <w:r w:rsidRPr="009959E3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月5日前续展</w:t>
            </w:r>
          </w:p>
        </w:tc>
      </w:tr>
      <w:tr w:rsidR="004636E4">
        <w:trPr>
          <w:trHeight w:val="667"/>
        </w:trPr>
        <w:tc>
          <w:tcPr>
            <w:tcW w:w="851" w:type="dxa"/>
            <w:vAlign w:val="center"/>
          </w:tcPr>
          <w:p w:rsidR="004636E4" w:rsidRPr="009959E3" w:rsidRDefault="009959E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36E4" w:rsidRPr="009959E3" w:rsidRDefault="004636E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959E3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13018783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36E4" w:rsidRPr="009959E3" w:rsidRDefault="004636E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9959E3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荔波蜜柚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36E4" w:rsidRPr="009959E3" w:rsidRDefault="004636E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959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黔南州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636E4" w:rsidRPr="009959E3" w:rsidRDefault="004636E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959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荔波县果树蔬菜管理站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636E4" w:rsidRPr="009959E3" w:rsidRDefault="004636E4" w:rsidP="004636E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959E3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2014</w:t>
            </w:r>
            <w:r w:rsidRPr="009959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 w:rsidRPr="009959E3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4</w:t>
            </w:r>
            <w:r w:rsidRPr="009959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Pr="009959E3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21</w:t>
            </w:r>
            <w:r w:rsidRPr="009959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36E4" w:rsidRPr="009959E3" w:rsidRDefault="004636E4" w:rsidP="004636E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959E3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2024</w:t>
            </w:r>
            <w:r w:rsidRPr="009959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 w:rsidRPr="009959E3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4</w:t>
            </w:r>
            <w:r w:rsidRPr="009959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Pr="009959E3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20</w:t>
            </w:r>
            <w:r w:rsidRPr="009959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636E4" w:rsidRPr="009959E3" w:rsidRDefault="004636E4" w:rsidP="004636E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9959E3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应于2024年</w:t>
            </w:r>
            <w:r w:rsidRPr="009959E3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10</w:t>
            </w:r>
            <w:r w:rsidRPr="009959E3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  <w:r w:rsidRPr="009959E3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19</w:t>
            </w:r>
            <w:r w:rsidRPr="009959E3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日前续展</w:t>
            </w:r>
          </w:p>
        </w:tc>
      </w:tr>
      <w:tr w:rsidR="00261D82">
        <w:trPr>
          <w:trHeight w:val="667"/>
        </w:trPr>
        <w:tc>
          <w:tcPr>
            <w:tcW w:w="851" w:type="dxa"/>
            <w:vAlign w:val="center"/>
          </w:tcPr>
          <w:p w:rsidR="00261D82" w:rsidRPr="009959E3" w:rsidRDefault="009959E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1D82" w:rsidRPr="009959E3" w:rsidRDefault="00261D8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959E3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11377132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1D82" w:rsidRPr="009959E3" w:rsidRDefault="00261D8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9959E3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从江香猪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D82" w:rsidRPr="009959E3" w:rsidRDefault="00261D8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959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黔东南州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61D82" w:rsidRPr="009959E3" w:rsidRDefault="00261D8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959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从江县畜牧兽医协会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1D82" w:rsidRPr="009959E3" w:rsidRDefault="00261D82" w:rsidP="00261D8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959E3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2014</w:t>
            </w:r>
            <w:r w:rsidRPr="009959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 w:rsidRPr="009959E3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5</w:t>
            </w:r>
            <w:r w:rsidRPr="009959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Pr="009959E3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14</w:t>
            </w:r>
            <w:r w:rsidRPr="009959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1D82" w:rsidRPr="009959E3" w:rsidRDefault="00261D82" w:rsidP="00261D8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959E3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2024</w:t>
            </w:r>
            <w:r w:rsidRPr="009959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 w:rsidRPr="009959E3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5</w:t>
            </w:r>
            <w:r w:rsidRPr="009959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Pr="009959E3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13</w:t>
            </w:r>
            <w:r w:rsidRPr="009959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61D82" w:rsidRPr="009959E3" w:rsidRDefault="00261D82" w:rsidP="00261D8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9959E3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应于2024年</w:t>
            </w:r>
            <w:r w:rsidRPr="009959E3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11</w:t>
            </w:r>
            <w:r w:rsidRPr="009959E3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  <w:r w:rsidRPr="009959E3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12</w:t>
            </w:r>
            <w:r w:rsidRPr="009959E3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日前续展</w:t>
            </w:r>
          </w:p>
        </w:tc>
      </w:tr>
    </w:tbl>
    <w:p w:rsidR="00B45FEC" w:rsidRDefault="00B45FEC">
      <w:pPr>
        <w:spacing w:line="240" w:lineRule="exact"/>
        <w:ind w:firstLineChars="221" w:firstLine="707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B45FEC" w:rsidRDefault="00D44C86" w:rsidP="00BF1DA6">
      <w:pPr>
        <w:widowControl/>
        <w:spacing w:line="240" w:lineRule="exact"/>
        <w:jc w:val="left"/>
        <w:rPr>
          <w:rFonts w:ascii="仿宋_GB2312" w:eastAsia="仿宋_GB2312" w:hAnsi="黑体" w:cs="黑体"/>
          <w:sz w:val="24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2"/>
          <w:szCs w:val="22"/>
        </w:rPr>
        <w:t>*以上按失效时间排序</w:t>
      </w:r>
      <w:bookmarkStart w:id="0" w:name="_GoBack"/>
      <w:bookmarkEnd w:id="0"/>
    </w:p>
    <w:sectPr w:rsidR="00B45FEC" w:rsidSect="00BF1DA6">
      <w:pgSz w:w="16838" w:h="11906" w:orient="landscape"/>
      <w:pgMar w:top="1588" w:right="1588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64C7"/>
    <w:multiLevelType w:val="hybridMultilevel"/>
    <w:tmpl w:val="FF5AB7AC"/>
    <w:lvl w:ilvl="0" w:tplc="3C8416C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BE"/>
    <w:rsid w:val="AE3724AC"/>
    <w:rsid w:val="AF4DEF29"/>
    <w:rsid w:val="CFFDA1D6"/>
    <w:rsid w:val="FCAB698E"/>
    <w:rsid w:val="FCFF40A9"/>
    <w:rsid w:val="00016417"/>
    <w:rsid w:val="000309B3"/>
    <w:rsid w:val="000325C0"/>
    <w:rsid w:val="0004056B"/>
    <w:rsid w:val="000410D6"/>
    <w:rsid w:val="00052DDC"/>
    <w:rsid w:val="00054EF7"/>
    <w:rsid w:val="000553E8"/>
    <w:rsid w:val="00070AF7"/>
    <w:rsid w:val="000D3DA5"/>
    <w:rsid w:val="000D583D"/>
    <w:rsid w:val="000F62DF"/>
    <w:rsid w:val="001238AB"/>
    <w:rsid w:val="00124093"/>
    <w:rsid w:val="00140564"/>
    <w:rsid w:val="00143485"/>
    <w:rsid w:val="00152DF2"/>
    <w:rsid w:val="001711EE"/>
    <w:rsid w:val="001746EF"/>
    <w:rsid w:val="00176439"/>
    <w:rsid w:val="00177D1B"/>
    <w:rsid w:val="001923EC"/>
    <w:rsid w:val="001937DE"/>
    <w:rsid w:val="001A1EFC"/>
    <w:rsid w:val="001C09AC"/>
    <w:rsid w:val="001E2E43"/>
    <w:rsid w:val="001F34D7"/>
    <w:rsid w:val="00254DC1"/>
    <w:rsid w:val="00261D82"/>
    <w:rsid w:val="00273609"/>
    <w:rsid w:val="00284B2B"/>
    <w:rsid w:val="00290683"/>
    <w:rsid w:val="002A741C"/>
    <w:rsid w:val="002B642B"/>
    <w:rsid w:val="002D7091"/>
    <w:rsid w:val="00301CFA"/>
    <w:rsid w:val="00307D6A"/>
    <w:rsid w:val="003521EB"/>
    <w:rsid w:val="00357F0A"/>
    <w:rsid w:val="003A2A8A"/>
    <w:rsid w:val="003A682E"/>
    <w:rsid w:val="003B0DA3"/>
    <w:rsid w:val="003C19AE"/>
    <w:rsid w:val="003C2681"/>
    <w:rsid w:val="003D5DBE"/>
    <w:rsid w:val="00402704"/>
    <w:rsid w:val="00404359"/>
    <w:rsid w:val="00415AC9"/>
    <w:rsid w:val="00420DB3"/>
    <w:rsid w:val="00421435"/>
    <w:rsid w:val="00425655"/>
    <w:rsid w:val="00434B7B"/>
    <w:rsid w:val="00435A38"/>
    <w:rsid w:val="004636E4"/>
    <w:rsid w:val="00473DA1"/>
    <w:rsid w:val="0048410C"/>
    <w:rsid w:val="00491DF5"/>
    <w:rsid w:val="004A0EF8"/>
    <w:rsid w:val="004A1B2A"/>
    <w:rsid w:val="004A7957"/>
    <w:rsid w:val="004F62AB"/>
    <w:rsid w:val="00503D94"/>
    <w:rsid w:val="00512ED7"/>
    <w:rsid w:val="00513766"/>
    <w:rsid w:val="00523D64"/>
    <w:rsid w:val="00535D22"/>
    <w:rsid w:val="005544C0"/>
    <w:rsid w:val="00563598"/>
    <w:rsid w:val="005650D0"/>
    <w:rsid w:val="0056517A"/>
    <w:rsid w:val="0058790E"/>
    <w:rsid w:val="005A52E3"/>
    <w:rsid w:val="005A6BF5"/>
    <w:rsid w:val="005B3EFA"/>
    <w:rsid w:val="005B5ED6"/>
    <w:rsid w:val="005F180F"/>
    <w:rsid w:val="00636E91"/>
    <w:rsid w:val="00636EEB"/>
    <w:rsid w:val="006417E6"/>
    <w:rsid w:val="0064287D"/>
    <w:rsid w:val="00675A2C"/>
    <w:rsid w:val="00692586"/>
    <w:rsid w:val="0069299E"/>
    <w:rsid w:val="006A53F5"/>
    <w:rsid w:val="006C0665"/>
    <w:rsid w:val="006C08C9"/>
    <w:rsid w:val="006C2653"/>
    <w:rsid w:val="006E0CE7"/>
    <w:rsid w:val="00710349"/>
    <w:rsid w:val="00731EC4"/>
    <w:rsid w:val="00732D6E"/>
    <w:rsid w:val="00742CAD"/>
    <w:rsid w:val="007639FA"/>
    <w:rsid w:val="007B1924"/>
    <w:rsid w:val="007B751B"/>
    <w:rsid w:val="007C0B6D"/>
    <w:rsid w:val="007E2953"/>
    <w:rsid w:val="007E639B"/>
    <w:rsid w:val="007F2BC1"/>
    <w:rsid w:val="008074F3"/>
    <w:rsid w:val="00822D00"/>
    <w:rsid w:val="008312A8"/>
    <w:rsid w:val="00836239"/>
    <w:rsid w:val="00841659"/>
    <w:rsid w:val="00851E79"/>
    <w:rsid w:val="008657F7"/>
    <w:rsid w:val="00880D13"/>
    <w:rsid w:val="008B3B5B"/>
    <w:rsid w:val="008D601A"/>
    <w:rsid w:val="008F355E"/>
    <w:rsid w:val="00912E5C"/>
    <w:rsid w:val="00920151"/>
    <w:rsid w:val="009210B4"/>
    <w:rsid w:val="00953126"/>
    <w:rsid w:val="00953C02"/>
    <w:rsid w:val="00977C85"/>
    <w:rsid w:val="0098052E"/>
    <w:rsid w:val="00981899"/>
    <w:rsid w:val="00992259"/>
    <w:rsid w:val="00994377"/>
    <w:rsid w:val="009959E3"/>
    <w:rsid w:val="009A3A1E"/>
    <w:rsid w:val="009B65DB"/>
    <w:rsid w:val="009D44A5"/>
    <w:rsid w:val="009F6D17"/>
    <w:rsid w:val="009F7BF0"/>
    <w:rsid w:val="00A15548"/>
    <w:rsid w:val="00A20B14"/>
    <w:rsid w:val="00A307E2"/>
    <w:rsid w:val="00A316A1"/>
    <w:rsid w:val="00A37F08"/>
    <w:rsid w:val="00A4606A"/>
    <w:rsid w:val="00A51FE1"/>
    <w:rsid w:val="00A56354"/>
    <w:rsid w:val="00A62237"/>
    <w:rsid w:val="00A80463"/>
    <w:rsid w:val="00A8733E"/>
    <w:rsid w:val="00AA0B33"/>
    <w:rsid w:val="00AC1C14"/>
    <w:rsid w:val="00AD0C23"/>
    <w:rsid w:val="00AD70F2"/>
    <w:rsid w:val="00AE0C88"/>
    <w:rsid w:val="00AE6088"/>
    <w:rsid w:val="00AF35D0"/>
    <w:rsid w:val="00AF7578"/>
    <w:rsid w:val="00B03AF4"/>
    <w:rsid w:val="00B147AF"/>
    <w:rsid w:val="00B17222"/>
    <w:rsid w:val="00B42D81"/>
    <w:rsid w:val="00B45FEC"/>
    <w:rsid w:val="00B54734"/>
    <w:rsid w:val="00B77F59"/>
    <w:rsid w:val="00B81B3F"/>
    <w:rsid w:val="00BA2B1E"/>
    <w:rsid w:val="00BB361F"/>
    <w:rsid w:val="00BD3A50"/>
    <w:rsid w:val="00BE09CB"/>
    <w:rsid w:val="00BF1DA6"/>
    <w:rsid w:val="00BF71FD"/>
    <w:rsid w:val="00C2434E"/>
    <w:rsid w:val="00C271F9"/>
    <w:rsid w:val="00C44A5B"/>
    <w:rsid w:val="00C633F4"/>
    <w:rsid w:val="00CA01EB"/>
    <w:rsid w:val="00CA62AE"/>
    <w:rsid w:val="00CD69B3"/>
    <w:rsid w:val="00CE4C9A"/>
    <w:rsid w:val="00CE79A2"/>
    <w:rsid w:val="00D01178"/>
    <w:rsid w:val="00D17CA2"/>
    <w:rsid w:val="00D26236"/>
    <w:rsid w:val="00D44C86"/>
    <w:rsid w:val="00D72745"/>
    <w:rsid w:val="00D8144A"/>
    <w:rsid w:val="00DB27FA"/>
    <w:rsid w:val="00DB2C0F"/>
    <w:rsid w:val="00DE7773"/>
    <w:rsid w:val="00E056D4"/>
    <w:rsid w:val="00E156A6"/>
    <w:rsid w:val="00E15B11"/>
    <w:rsid w:val="00E2710B"/>
    <w:rsid w:val="00E43098"/>
    <w:rsid w:val="00E444AC"/>
    <w:rsid w:val="00E526DD"/>
    <w:rsid w:val="00E575E5"/>
    <w:rsid w:val="00E617E6"/>
    <w:rsid w:val="00E64EAA"/>
    <w:rsid w:val="00EA3242"/>
    <w:rsid w:val="00ED45C5"/>
    <w:rsid w:val="00F07490"/>
    <w:rsid w:val="00F308EB"/>
    <w:rsid w:val="00F3199E"/>
    <w:rsid w:val="00F35578"/>
    <w:rsid w:val="00F64DFA"/>
    <w:rsid w:val="00F66B0C"/>
    <w:rsid w:val="00F74415"/>
    <w:rsid w:val="00F8485A"/>
    <w:rsid w:val="00FD73ED"/>
    <w:rsid w:val="4BDA2E95"/>
    <w:rsid w:val="57878A20"/>
    <w:rsid w:val="76B7FA8A"/>
    <w:rsid w:val="7C5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560"/>
    </w:pPr>
    <w:rPr>
      <w:rFonts w:asciiTheme="minorHAnsi" w:eastAsia="仿宋_GB2312" w:hAnsiTheme="minorHAnsi" w:cstheme="minorBidi"/>
      <w:sz w:val="28"/>
      <w:szCs w:val="22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Pr>
      <w:rFonts w:ascii="Times New Roman" w:hAnsi="Times New Roman"/>
      <w:sz w:val="24"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正文文本缩进 Char"/>
    <w:basedOn w:val="a0"/>
    <w:link w:val="a3"/>
    <w:qFormat/>
    <w:rPr>
      <w:rFonts w:eastAsia="仿宋_GB2312"/>
      <w:sz w:val="2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560"/>
    </w:pPr>
    <w:rPr>
      <w:rFonts w:asciiTheme="minorHAnsi" w:eastAsia="仿宋_GB2312" w:hAnsiTheme="minorHAnsi" w:cstheme="minorBidi"/>
      <w:sz w:val="28"/>
      <w:szCs w:val="22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Pr>
      <w:rFonts w:ascii="Times New Roman" w:hAnsi="Times New Roman"/>
      <w:sz w:val="24"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正文文本缩进 Char"/>
    <w:basedOn w:val="a0"/>
    <w:link w:val="a3"/>
    <w:qFormat/>
    <w:rPr>
      <w:rFonts w:eastAsia="仿宋_GB2312"/>
      <w:sz w:val="2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627215-F80D-45C3-AE47-A3ED820EF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>贵州省工商行政管理局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罗婕</dc:creator>
  <cp:lastModifiedBy>罗婕</cp:lastModifiedBy>
  <cp:revision>3</cp:revision>
  <dcterms:created xsi:type="dcterms:W3CDTF">2023-07-03T01:13:00Z</dcterms:created>
  <dcterms:modified xsi:type="dcterms:W3CDTF">2023-07-03T01:14:00Z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